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71CE" w14:textId="77777777" w:rsidR="00717477" w:rsidRDefault="00717477">
      <w:pPr>
        <w:rPr>
          <w:rFonts w:ascii="Arial" w:eastAsia="Arial" w:hAnsi="Arial" w:cs="Arial"/>
        </w:rPr>
      </w:pPr>
    </w:p>
    <w:p w14:paraId="416371CF" w14:textId="77777777" w:rsidR="00717477" w:rsidRDefault="00717477">
      <w:pPr>
        <w:rPr>
          <w:rFonts w:ascii="Arial" w:eastAsia="Arial" w:hAnsi="Arial" w:cs="Arial"/>
        </w:rPr>
      </w:pPr>
    </w:p>
    <w:p w14:paraId="416371D0" w14:textId="77777777" w:rsidR="00717477" w:rsidRDefault="00717477">
      <w:pPr>
        <w:rPr>
          <w:rFonts w:ascii="Arial" w:eastAsia="Arial" w:hAnsi="Arial" w:cs="Arial"/>
        </w:rPr>
      </w:pPr>
    </w:p>
    <w:p w14:paraId="416371D1" w14:textId="77777777" w:rsidR="00717477" w:rsidRDefault="000B665E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1637257" wp14:editId="41637258">
                <wp:simplePos x="0" y="0"/>
                <wp:positionH relativeFrom="column">
                  <wp:posOffset>76201</wp:posOffset>
                </wp:positionH>
                <wp:positionV relativeFrom="paragraph">
                  <wp:posOffset>236220</wp:posOffset>
                </wp:positionV>
                <wp:extent cx="5641975" cy="5718476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941550"/>
                          <a:ext cx="56007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3725B" w14:textId="77777777" w:rsidR="00717477" w:rsidRDefault="00717477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14:paraId="4163725C" w14:textId="77777777" w:rsidR="00717477" w:rsidRDefault="00717477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14:paraId="4163725D" w14:textId="77777777" w:rsidR="00717477" w:rsidRDefault="000B665E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Temple Cloud with Cameley PARISH COUNCIL</w:t>
                            </w:r>
                          </w:p>
                          <w:p w14:paraId="4163725E" w14:textId="77777777" w:rsidR="00717477" w:rsidRDefault="00717477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14:paraId="4163725F" w14:textId="77777777" w:rsidR="00717477" w:rsidRDefault="000B665E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Temple Cloud PUMP TRACK</w:t>
                            </w:r>
                          </w:p>
                          <w:p w14:paraId="41637260" w14:textId="77777777" w:rsidR="00717477" w:rsidRDefault="00717477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14:paraId="41637261" w14:textId="77777777" w:rsidR="00717477" w:rsidRDefault="00717477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14:paraId="41637262" w14:textId="77777777" w:rsidR="00717477" w:rsidRDefault="000B665E">
                            <w:pPr>
                              <w:spacing w:line="255" w:lineRule="auto"/>
                              <w:ind w:right="-53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SCHEDULE 3:   PRICING SCHEDULE</w:t>
                            </w:r>
                          </w:p>
                          <w:p w14:paraId="41637263" w14:textId="77777777" w:rsidR="00717477" w:rsidRDefault="00717477">
                            <w:pPr>
                              <w:spacing w:line="255" w:lineRule="auto"/>
                              <w:ind w:right="-534"/>
                              <w:jc w:val="center"/>
                              <w:textDirection w:val="btLr"/>
                            </w:pPr>
                          </w:p>
                          <w:p w14:paraId="41637264" w14:textId="77777777" w:rsidR="00717477" w:rsidRDefault="00717477">
                            <w:pPr>
                              <w:spacing w:line="255" w:lineRule="auto"/>
                              <w:ind w:right="-534"/>
                              <w:jc w:val="center"/>
                              <w:textDirection w:val="btLr"/>
                            </w:pPr>
                          </w:p>
                          <w:p w14:paraId="41637265" w14:textId="77777777" w:rsidR="00717477" w:rsidRDefault="00717477">
                            <w:pPr>
                              <w:spacing w:line="255" w:lineRule="auto"/>
                              <w:ind w:right="-534"/>
                              <w:jc w:val="center"/>
                              <w:textDirection w:val="btLr"/>
                            </w:pPr>
                          </w:p>
                          <w:p w14:paraId="41637266" w14:textId="77777777" w:rsidR="00717477" w:rsidRDefault="00717477">
                            <w:pPr>
                              <w:spacing w:line="255" w:lineRule="auto"/>
                              <w:textDirection w:val="btLr"/>
                            </w:pPr>
                          </w:p>
                          <w:p w14:paraId="41637267" w14:textId="77777777" w:rsidR="00717477" w:rsidRDefault="00717477">
                            <w:pPr>
                              <w:spacing w:line="255" w:lineRule="auto"/>
                              <w:textDirection w:val="btLr"/>
                            </w:pPr>
                          </w:p>
                          <w:p w14:paraId="41637268" w14:textId="69F9BBB8" w:rsidR="00717477" w:rsidRDefault="000B665E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Contact person:  Philip Edwards, Parish Council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Clerk</w:t>
                            </w:r>
                          </w:p>
                          <w:p w14:paraId="41637269" w14:textId="77777777" w:rsidR="00717477" w:rsidRDefault="000B665E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Address – on request (electronic submission is preferred) </w:t>
                            </w:r>
                          </w:p>
                          <w:p w14:paraId="4163726A" w14:textId="77777777" w:rsidR="00717477" w:rsidRDefault="000B665E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563C1"/>
                                <w:u w:val="single"/>
                              </w:rPr>
                              <w:t>info@templecloud.org.uk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; 07591257067</w:t>
                            </w:r>
                          </w:p>
                          <w:p w14:paraId="4163726B" w14:textId="77777777" w:rsidR="00717477" w:rsidRDefault="000B665E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All submissions to be returned by email to the above by 24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August 2021</w:t>
                            </w:r>
                          </w:p>
                          <w:p w14:paraId="4163726C" w14:textId="77777777" w:rsidR="00717477" w:rsidRDefault="00717477">
                            <w:pPr>
                              <w:spacing w:line="255" w:lineRule="auto"/>
                              <w:textDirection w:val="btLr"/>
                            </w:pPr>
                          </w:p>
                          <w:p w14:paraId="4163726D" w14:textId="77777777" w:rsidR="00717477" w:rsidRDefault="00717477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37257" id="_x0000_s1026" style="position:absolute;margin-left:6pt;margin-top:18.6pt;width:444.25pt;height:45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" strokeweight="3.25pt">
                <v:stroke startarrowwidth="narrow" startarrowlength="short" endarrowwidth="narrow" endarrowlength="short"/>
                <v:textbox inset="2.53958mm,1.2694mm,2.53958mm,1.2694mm">
                  <w:txbxContent>
                    <w:p w14:paraId="4163725B" w14:textId="77777777" w:rsidR="00717477" w:rsidRDefault="00717477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14:paraId="4163725C" w14:textId="77777777" w:rsidR="00717477" w:rsidRDefault="00717477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14:paraId="4163725D" w14:textId="77777777" w:rsidR="00717477" w:rsidRDefault="000B665E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Temple Cloud with Cameley PARISH COUNCIL</w:t>
                      </w:r>
                    </w:p>
                    <w:p w14:paraId="4163725E" w14:textId="77777777" w:rsidR="00717477" w:rsidRDefault="00717477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14:paraId="4163725F" w14:textId="77777777" w:rsidR="00717477" w:rsidRDefault="000B665E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Temple Cloud PUMP TRACK</w:t>
                      </w:r>
                    </w:p>
                    <w:p w14:paraId="41637260" w14:textId="77777777" w:rsidR="00717477" w:rsidRDefault="00717477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14:paraId="41637261" w14:textId="77777777" w:rsidR="00717477" w:rsidRDefault="00717477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14:paraId="41637262" w14:textId="77777777" w:rsidR="00717477" w:rsidRDefault="000B665E">
                      <w:pPr>
                        <w:spacing w:line="255" w:lineRule="auto"/>
                        <w:ind w:right="-53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SCHEDULE 3:   PRICING SCHEDULE</w:t>
                      </w:r>
                    </w:p>
                    <w:p w14:paraId="41637263" w14:textId="77777777" w:rsidR="00717477" w:rsidRDefault="00717477">
                      <w:pPr>
                        <w:spacing w:line="255" w:lineRule="auto"/>
                        <w:ind w:right="-534"/>
                        <w:jc w:val="center"/>
                        <w:textDirection w:val="btLr"/>
                      </w:pPr>
                    </w:p>
                    <w:p w14:paraId="41637264" w14:textId="77777777" w:rsidR="00717477" w:rsidRDefault="00717477">
                      <w:pPr>
                        <w:spacing w:line="255" w:lineRule="auto"/>
                        <w:ind w:right="-534"/>
                        <w:jc w:val="center"/>
                        <w:textDirection w:val="btLr"/>
                      </w:pPr>
                    </w:p>
                    <w:p w14:paraId="41637265" w14:textId="77777777" w:rsidR="00717477" w:rsidRDefault="00717477">
                      <w:pPr>
                        <w:spacing w:line="255" w:lineRule="auto"/>
                        <w:ind w:right="-534"/>
                        <w:jc w:val="center"/>
                        <w:textDirection w:val="btLr"/>
                      </w:pPr>
                    </w:p>
                    <w:p w14:paraId="41637266" w14:textId="77777777" w:rsidR="00717477" w:rsidRDefault="00717477">
                      <w:pPr>
                        <w:spacing w:line="255" w:lineRule="auto"/>
                        <w:textDirection w:val="btLr"/>
                      </w:pPr>
                    </w:p>
                    <w:p w14:paraId="41637267" w14:textId="77777777" w:rsidR="00717477" w:rsidRDefault="00717477">
                      <w:pPr>
                        <w:spacing w:line="255" w:lineRule="auto"/>
                        <w:textDirection w:val="btLr"/>
                      </w:pPr>
                    </w:p>
                    <w:p w14:paraId="41637268" w14:textId="69F9BBB8" w:rsidR="00717477" w:rsidRDefault="000B665E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Contact person:  Philip Edwards, Parish Council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Clerk</w:t>
                      </w:r>
                    </w:p>
                    <w:p w14:paraId="41637269" w14:textId="77777777" w:rsidR="00717477" w:rsidRDefault="000B665E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Address – on request (electronic submission is preferred) </w:t>
                      </w:r>
                    </w:p>
                    <w:p w14:paraId="4163726A" w14:textId="77777777" w:rsidR="00717477" w:rsidRDefault="000B665E">
                      <w:pPr>
                        <w:spacing w:line="255" w:lineRule="auto"/>
                        <w:textDirection w:val="btLr"/>
                      </w:pPr>
                      <w:r>
                        <w:rPr>
                          <w:b/>
                          <w:color w:val="0563C1"/>
                          <w:u w:val="single"/>
                        </w:rPr>
                        <w:t>info@templecloud.org.uk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; 07591257067</w:t>
                      </w:r>
                    </w:p>
                    <w:p w14:paraId="4163726B" w14:textId="77777777" w:rsidR="00717477" w:rsidRDefault="000B665E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All submissions to be returned by email to the above by 24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August 2021</w:t>
                      </w:r>
                    </w:p>
                    <w:p w14:paraId="4163726C" w14:textId="77777777" w:rsidR="00717477" w:rsidRDefault="00717477">
                      <w:pPr>
                        <w:spacing w:line="255" w:lineRule="auto"/>
                        <w:textDirection w:val="btLr"/>
                      </w:pPr>
                    </w:p>
                    <w:p w14:paraId="4163726D" w14:textId="77777777" w:rsidR="00717477" w:rsidRDefault="00717477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6371D2" w14:textId="77777777" w:rsidR="00717477" w:rsidRDefault="00717477">
      <w:pPr>
        <w:rPr>
          <w:rFonts w:ascii="Arial" w:eastAsia="Arial" w:hAnsi="Arial" w:cs="Arial"/>
        </w:rPr>
      </w:pPr>
    </w:p>
    <w:p w14:paraId="416371D3" w14:textId="77777777" w:rsidR="00717477" w:rsidRDefault="00717477">
      <w:pPr>
        <w:rPr>
          <w:rFonts w:ascii="Arial" w:eastAsia="Arial" w:hAnsi="Arial" w:cs="Arial"/>
        </w:rPr>
      </w:pPr>
    </w:p>
    <w:p w14:paraId="416371D4" w14:textId="77777777" w:rsidR="00717477" w:rsidRDefault="000B665E">
      <w:pPr>
        <w:spacing w:line="259" w:lineRule="auto"/>
      </w:pPr>
      <w:r>
        <w:br w:type="page"/>
      </w:r>
    </w:p>
    <w:p w14:paraId="416371D5" w14:textId="77777777" w:rsidR="00717477" w:rsidRDefault="000B665E">
      <w:pPr>
        <w:spacing w:before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PRICING SCHEDULE</w:t>
      </w:r>
    </w:p>
    <w:p w14:paraId="416371D6" w14:textId="77777777" w:rsidR="00717477" w:rsidRDefault="000B665E">
      <w:pPr>
        <w:spacing w:before="24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Applicants must note the total maximum Project budget of £60,000 (excluding VAT).</w:t>
      </w:r>
    </w:p>
    <w:p w14:paraId="416371D7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Applicant may include additional lines within the Activity Schedule as required.  Please note that this information will not be scored as part of the procurement process.</w:t>
      </w:r>
    </w:p>
    <w:p w14:paraId="416371D8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I/we the undersigned hereby offer to carry out the Design and Build of a Pump Track and all other works and services as described or referred to in the Specification and Invitation to Tender documentation, for the following fixed costs.  </w:t>
      </w:r>
    </w:p>
    <w:p w14:paraId="416371D9" w14:textId="77777777" w:rsidR="00717477" w:rsidRDefault="000B665E">
      <w:pPr>
        <w:pStyle w:val="Heading1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Pricing &amp; Activi</w:t>
      </w:r>
      <w:r>
        <w:rPr>
          <w:sz w:val="24"/>
          <w:szCs w:val="24"/>
        </w:rPr>
        <w:t>ty Schedule</w:t>
      </w:r>
    </w:p>
    <w:p w14:paraId="416371DA" w14:textId="77777777" w:rsidR="00717477" w:rsidRDefault="00717477"/>
    <w:tbl>
      <w:tblPr>
        <w:tblStyle w:val="a"/>
        <w:tblW w:w="8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145"/>
        <w:gridCol w:w="2014"/>
      </w:tblGrid>
      <w:tr w:rsidR="00717477" w14:paraId="416371DF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6371DB" w14:textId="77777777" w:rsidR="00717477" w:rsidRDefault="000B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Item Number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6371DC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16371DD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6371DE" w14:textId="77777777" w:rsidR="00717477" w:rsidRDefault="000B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Price (£)</w:t>
            </w:r>
          </w:p>
        </w:tc>
      </w:tr>
      <w:tr w:rsidR="00717477" w14:paraId="416371E1" w14:textId="77777777">
        <w:trPr>
          <w:trHeight w:val="454"/>
        </w:trPr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0" w14:textId="77777777" w:rsidR="00717477" w:rsidRDefault="000B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STAGE 1</w:t>
            </w:r>
          </w:p>
        </w:tc>
      </w:tr>
      <w:tr w:rsidR="00717477" w14:paraId="416371E5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2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3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Site assessment, surveys and relevant searches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4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E9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6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7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Consultation and design, including drawings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8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ED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A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B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Preparation of the documentation necessary for planning application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C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F1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E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EF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Response to Planning Application to the council but it </w:t>
            </w:r>
            <w:r>
              <w:rPr>
                <w:rFonts w:ascii="Arial" w:eastAsia="Arial" w:hAnsi="Arial" w:cs="Arial"/>
              </w:rPr>
              <w:t>is expected that you will respond to any requests for further information or documentation (excluding planning fee) from the council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0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F5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2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3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costs not included above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4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F9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6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7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for Stage 1 excluding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8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1FB" w14:textId="77777777">
        <w:trPr>
          <w:trHeight w:val="454"/>
        </w:trPr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A" w14:textId="77777777" w:rsidR="00717477" w:rsidRDefault="000B66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STAGE 2</w:t>
            </w:r>
          </w:p>
        </w:tc>
      </w:tr>
      <w:tr w:rsidR="00717477" w14:paraId="416371FF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C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D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Management/H&amp;S/CDM Compliance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1FE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03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0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1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Provision of NEC3 Contract Documentation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2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07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4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5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Preliminaries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6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0B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8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9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Groundworks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A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0F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C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D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foundation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0E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13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0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1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surface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2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17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4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5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of Path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6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1B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8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9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Ducting for lighting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A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1F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C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D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Ancillary items (bins/signage)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1E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23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0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1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RoSPA Post Installation Inspection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2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27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4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5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Contingency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6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7477" w14:paraId="4163722B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8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9" w14:textId="77777777" w:rsidR="00717477" w:rsidRDefault="000B66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for Stage 2 excluding VAT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A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2F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C" w14:textId="77777777" w:rsidR="00717477" w:rsidRDefault="00717477">
            <w:pPr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D" w14:textId="77777777" w:rsidR="00717477" w:rsidRDefault="000B66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including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2E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33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0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1" w14:textId="77777777" w:rsidR="00717477" w:rsidRDefault="000B66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PROJECT COST, stages 1 &amp; 2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2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37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4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5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Excluding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6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39" w14:textId="77777777">
        <w:trPr>
          <w:trHeight w:val="454"/>
        </w:trPr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8" w14:textId="77777777" w:rsidR="00717477" w:rsidRDefault="000B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OPTIONAL COSTS</w:t>
            </w:r>
          </w:p>
        </w:tc>
      </w:tr>
      <w:tr w:rsidR="00717477" w14:paraId="4163723D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A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B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Lighting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C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7477" w14:paraId="41637241" w14:textId="77777777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E" w14:textId="77777777" w:rsidR="00717477" w:rsidRDefault="00717477">
            <w:pPr>
              <w:rPr>
                <w:rFonts w:ascii="Arial" w:eastAsia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3F" w14:textId="77777777" w:rsidR="00717477" w:rsidRDefault="000B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Lighting excluding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7240" w14:textId="77777777" w:rsidR="00717477" w:rsidRDefault="0071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637242" w14:textId="77777777" w:rsidR="00717477" w:rsidRDefault="00717477">
      <w:pPr>
        <w:rPr>
          <w:rFonts w:ascii="Arial" w:eastAsia="Arial" w:hAnsi="Arial" w:cs="Arial"/>
        </w:rPr>
      </w:pPr>
    </w:p>
    <w:p w14:paraId="41637243" w14:textId="77777777" w:rsidR="00717477" w:rsidRDefault="00717477">
      <w:pPr>
        <w:rPr>
          <w:rFonts w:ascii="Arial" w:eastAsia="Arial" w:hAnsi="Arial" w:cs="Arial"/>
        </w:rPr>
      </w:pPr>
    </w:p>
    <w:p w14:paraId="41637244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Period for which prices will remain open for acceptance (from closing date of quotes) (minimum 90 days)…………………………………………………</w:t>
      </w:r>
    </w:p>
    <w:p w14:paraId="41637245" w14:textId="77777777" w:rsidR="00717477" w:rsidRDefault="00717477">
      <w:pPr>
        <w:rPr>
          <w:rFonts w:ascii="Arial" w:eastAsia="Arial" w:hAnsi="Arial" w:cs="Arial"/>
        </w:rPr>
      </w:pPr>
    </w:p>
    <w:p w14:paraId="41637246" w14:textId="77777777" w:rsidR="00717477" w:rsidRDefault="00717477">
      <w:pPr>
        <w:rPr>
          <w:rFonts w:ascii="Arial" w:eastAsia="Arial" w:hAnsi="Arial" w:cs="Arial"/>
        </w:rPr>
      </w:pPr>
    </w:p>
    <w:p w14:paraId="41637247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__________________________________________</w:t>
      </w:r>
    </w:p>
    <w:p w14:paraId="41637248" w14:textId="77777777" w:rsidR="00717477" w:rsidRDefault="00717477"/>
    <w:p w14:paraId="41637249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(Block Capitals)_____________________________</w:t>
      </w:r>
      <w:r>
        <w:rPr>
          <w:rFonts w:ascii="Arial" w:eastAsia="Arial" w:hAnsi="Arial" w:cs="Arial"/>
        </w:rPr>
        <w:t>_____</w:t>
      </w:r>
    </w:p>
    <w:p w14:paraId="4163724A" w14:textId="77777777" w:rsidR="00717477" w:rsidRDefault="00717477">
      <w:pPr>
        <w:rPr>
          <w:rFonts w:ascii="Arial" w:eastAsia="Arial" w:hAnsi="Arial" w:cs="Arial"/>
        </w:rPr>
      </w:pPr>
    </w:p>
    <w:p w14:paraId="4163724B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capacity of __________________________________________</w:t>
      </w:r>
    </w:p>
    <w:p w14:paraId="4163724C" w14:textId="77777777" w:rsidR="00717477" w:rsidRDefault="00717477">
      <w:pPr>
        <w:rPr>
          <w:rFonts w:ascii="Arial" w:eastAsia="Arial" w:hAnsi="Arial" w:cs="Arial"/>
        </w:rPr>
      </w:pPr>
    </w:p>
    <w:p w14:paraId="4163724D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Date:______________________________</w:t>
      </w:r>
    </w:p>
    <w:p w14:paraId="4163724E" w14:textId="77777777" w:rsidR="00717477" w:rsidRDefault="00717477">
      <w:pPr>
        <w:rPr>
          <w:rFonts w:ascii="Arial" w:eastAsia="Arial" w:hAnsi="Arial" w:cs="Arial"/>
        </w:rPr>
      </w:pPr>
    </w:p>
    <w:p w14:paraId="4163724F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 &amp; email_____________________________</w:t>
      </w:r>
    </w:p>
    <w:p w14:paraId="41637250" w14:textId="77777777" w:rsidR="00717477" w:rsidRDefault="00717477">
      <w:pPr>
        <w:rPr>
          <w:rFonts w:ascii="Arial" w:eastAsia="Arial" w:hAnsi="Arial" w:cs="Arial"/>
        </w:rPr>
      </w:pPr>
    </w:p>
    <w:p w14:paraId="41637251" w14:textId="77777777" w:rsidR="00717477" w:rsidRDefault="00717477">
      <w:pPr>
        <w:rPr>
          <w:rFonts w:ascii="Arial" w:eastAsia="Arial" w:hAnsi="Arial" w:cs="Arial"/>
        </w:rPr>
      </w:pPr>
    </w:p>
    <w:p w14:paraId="41637252" w14:textId="77777777" w:rsidR="00717477" w:rsidRDefault="00717477">
      <w:pPr>
        <w:rPr>
          <w:rFonts w:ascii="Arial" w:eastAsia="Arial" w:hAnsi="Arial" w:cs="Arial"/>
        </w:rPr>
      </w:pPr>
    </w:p>
    <w:p w14:paraId="41637253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Duly authorised to sign tenders for and on behalf </w:t>
      </w:r>
    </w:p>
    <w:p w14:paraId="41637254" w14:textId="77777777" w:rsidR="00717477" w:rsidRDefault="00717477">
      <w:pPr>
        <w:rPr>
          <w:rFonts w:ascii="Arial" w:eastAsia="Arial" w:hAnsi="Arial" w:cs="Arial"/>
        </w:rPr>
      </w:pPr>
    </w:p>
    <w:p w14:paraId="41637255" w14:textId="77777777" w:rsidR="00717477" w:rsidRDefault="000B66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of_________________________________________</w:t>
      </w:r>
    </w:p>
    <w:p w14:paraId="41637256" w14:textId="77777777" w:rsidR="00717477" w:rsidRDefault="00717477">
      <w:pPr>
        <w:rPr>
          <w:rFonts w:ascii="Arial" w:eastAsia="Arial" w:hAnsi="Arial" w:cs="Arial"/>
        </w:rPr>
      </w:pPr>
    </w:p>
    <w:sectPr w:rsidR="00717477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725F" w14:textId="77777777" w:rsidR="00000000" w:rsidRDefault="000B665E">
      <w:pPr>
        <w:spacing w:after="0" w:line="240" w:lineRule="auto"/>
      </w:pPr>
      <w:r>
        <w:separator/>
      </w:r>
    </w:p>
  </w:endnote>
  <w:endnote w:type="continuationSeparator" w:id="0">
    <w:p w14:paraId="41637261" w14:textId="77777777" w:rsidR="00000000" w:rsidRDefault="000B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725B" w14:textId="77777777" w:rsidR="00000000" w:rsidRDefault="000B665E">
      <w:pPr>
        <w:spacing w:after="0" w:line="240" w:lineRule="auto"/>
      </w:pPr>
      <w:r>
        <w:separator/>
      </w:r>
    </w:p>
  </w:footnote>
  <w:footnote w:type="continuationSeparator" w:id="0">
    <w:p w14:paraId="4163725D" w14:textId="77777777" w:rsidR="00000000" w:rsidRDefault="000B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7259" w14:textId="77777777" w:rsidR="00717477" w:rsidRDefault="007174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163725A" w14:textId="77777777" w:rsidR="00717477" w:rsidRDefault="000B6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Tempe Cloud with Cameley Pump Track, Pricing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9D0"/>
    <w:multiLevelType w:val="multilevel"/>
    <w:tmpl w:val="31DC3D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77"/>
    <w:rsid w:val="000B665E"/>
    <w:rsid w:val="007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71CE"/>
  <w15:docId w15:val="{454F3169-17D8-4680-B8A8-47F7B57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6A"/>
  </w:style>
  <w:style w:type="paragraph" w:styleId="Heading1">
    <w:name w:val="heading 1"/>
    <w:basedOn w:val="Normal"/>
    <w:next w:val="Normal"/>
    <w:link w:val="Heading1Char"/>
    <w:uiPriority w:val="9"/>
    <w:qFormat/>
    <w:rsid w:val="009C786A"/>
    <w:pPr>
      <w:keepNext/>
      <w:numPr>
        <w:numId w:val="1"/>
      </w:numPr>
      <w:tabs>
        <w:tab w:val="num" w:pos="900"/>
      </w:tabs>
      <w:spacing w:after="0" w:line="240" w:lineRule="auto"/>
      <w:ind w:left="900" w:hanging="900"/>
      <w:jc w:val="both"/>
      <w:outlineLvl w:val="0"/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C786A"/>
    <w:rPr>
      <w:rFonts w:ascii="Arial" w:eastAsia="Times New Roman" w:hAnsi="Arial" w:cs="Arial"/>
      <w:b/>
      <w:color w:val="000000"/>
      <w:sz w:val="28"/>
      <w:szCs w:val="28"/>
      <w:lang w:eastAsia="en-GB"/>
    </w:rPr>
  </w:style>
  <w:style w:type="paragraph" w:styleId="NoSpacing">
    <w:name w:val="No Spacing"/>
    <w:uiPriority w:val="1"/>
    <w:qFormat/>
    <w:rsid w:val="009C786A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9C786A"/>
    <w:pPr>
      <w:spacing w:after="240" w:line="300" w:lineRule="atLeast"/>
      <w:ind w:left="720"/>
      <w:contextualSpacing/>
    </w:pPr>
    <w:rPr>
      <w:rFonts w:ascii="Arial" w:eastAsia="Times New Roman" w:hAnsi="Arial" w:cs="Times New Roman"/>
    </w:rPr>
  </w:style>
  <w:style w:type="paragraph" w:customStyle="1" w:styleId="Body">
    <w:name w:val="Body"/>
    <w:basedOn w:val="Normal"/>
    <w:qFormat/>
    <w:rsid w:val="009C786A"/>
    <w:pPr>
      <w:numPr>
        <w:ilvl w:val="1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C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6A"/>
  </w:style>
  <w:style w:type="paragraph" w:styleId="Footer">
    <w:name w:val="footer"/>
    <w:basedOn w:val="Normal"/>
    <w:link w:val="FooterChar"/>
    <w:uiPriority w:val="99"/>
    <w:unhideWhenUsed/>
    <w:rsid w:val="009C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6A"/>
  </w:style>
  <w:style w:type="character" w:styleId="Hyperlink">
    <w:name w:val="Hyperlink"/>
    <w:basedOn w:val="DefaultParagraphFont"/>
    <w:uiPriority w:val="99"/>
    <w:unhideWhenUsed/>
    <w:rsid w:val="00951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5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1HCEGrFs0c/z8koLU7/hRuESg==">AMUW2mWjLZAQhoytODT8SIbv2eLUusnHOa2dj97N4TFFC306WaIFz/zobsOlPnnKwy3GIz8KupD5WgxlMYqEOlt+fnegpotlKFQdtS4XilRfNOKH1PbotF38tD6C5SK050LxKmhI57HJAbSEa7PrdCZ01sAtJtq18Q==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 Leyland</dc:creator>
  <cp:lastModifiedBy>Temple Cloud with Cameley PC</cp:lastModifiedBy>
  <cp:revision>2</cp:revision>
  <dcterms:created xsi:type="dcterms:W3CDTF">2021-05-10T20:17:00Z</dcterms:created>
  <dcterms:modified xsi:type="dcterms:W3CDTF">2021-06-29T12:51:00Z</dcterms:modified>
</cp:coreProperties>
</file>